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20C6" w14:textId="4CA20F3A" w:rsidR="00C15BC6" w:rsidRPr="00E501C5" w:rsidRDefault="00C01D05" w:rsidP="00263B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1C5">
        <w:rPr>
          <w:rFonts w:ascii="Times New Roman" w:hAnsi="Times New Roman" w:cs="Times New Roman"/>
          <w:b/>
          <w:bCs/>
          <w:sz w:val="24"/>
          <w:szCs w:val="24"/>
        </w:rPr>
        <w:t xml:space="preserve">Výběrové řízení pro studenty </w:t>
      </w:r>
      <w:r w:rsidR="00263B0C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E501C5">
        <w:rPr>
          <w:rFonts w:ascii="Times New Roman" w:hAnsi="Times New Roman" w:cs="Times New Roman"/>
          <w:b/>
          <w:bCs/>
          <w:sz w:val="24"/>
          <w:szCs w:val="24"/>
        </w:rPr>
        <w:t xml:space="preserve"> výjezd v rámci Erasmus+ </w:t>
      </w:r>
      <w:r w:rsidR="00263B0C">
        <w:rPr>
          <w:rFonts w:ascii="Times New Roman" w:hAnsi="Times New Roman" w:cs="Times New Roman"/>
          <w:b/>
          <w:bCs/>
          <w:sz w:val="24"/>
          <w:szCs w:val="24"/>
        </w:rPr>
        <w:t>pro následující školní rok 2021/22</w:t>
      </w:r>
    </w:p>
    <w:p w14:paraId="4CCC9FA6" w14:textId="77777777" w:rsidR="00F25B83" w:rsidRDefault="00F25B83">
      <w:pPr>
        <w:rPr>
          <w:rFonts w:ascii="Times New Roman" w:hAnsi="Times New Roman" w:cs="Times New Roman"/>
          <w:sz w:val="24"/>
          <w:szCs w:val="24"/>
        </w:rPr>
      </w:pPr>
    </w:p>
    <w:p w14:paraId="7481022C" w14:textId="62DCD462" w:rsidR="00C01D05" w:rsidRPr="00E501C5" w:rsidRDefault="00C01D05" w:rsidP="00F25B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Vzhledem k</w:t>
      </w:r>
      <w:r w:rsidR="00263B0C">
        <w:rPr>
          <w:rFonts w:ascii="Times New Roman" w:hAnsi="Times New Roman" w:cs="Times New Roman"/>
          <w:sz w:val="24"/>
          <w:szCs w:val="24"/>
        </w:rPr>
        <w:t> epidemické situaci a</w:t>
      </w:r>
      <w:r w:rsidRPr="00E501C5">
        <w:rPr>
          <w:rFonts w:ascii="Times New Roman" w:hAnsi="Times New Roman" w:cs="Times New Roman"/>
          <w:sz w:val="24"/>
          <w:szCs w:val="24"/>
        </w:rPr>
        <w:t xml:space="preserve"> opatřením rektora UK a děkana PedF UK byla se výběrová komise </w:t>
      </w:r>
      <w:proofErr w:type="spellStart"/>
      <w:r w:rsidRPr="00E501C5">
        <w:rPr>
          <w:rFonts w:ascii="Times New Roman" w:hAnsi="Times New Roman" w:cs="Times New Roman"/>
          <w:sz w:val="24"/>
          <w:szCs w:val="24"/>
        </w:rPr>
        <w:t>KBES</w:t>
      </w:r>
      <w:proofErr w:type="spellEnd"/>
      <w:r w:rsidRPr="00E501C5">
        <w:rPr>
          <w:rFonts w:ascii="Times New Roman" w:hAnsi="Times New Roman" w:cs="Times New Roman"/>
          <w:sz w:val="24"/>
          <w:szCs w:val="24"/>
        </w:rPr>
        <w:t xml:space="preserve"> nucena přizpůsobit</w:t>
      </w:r>
      <w:r w:rsidR="00263B0C">
        <w:rPr>
          <w:rFonts w:ascii="Times New Roman" w:hAnsi="Times New Roman" w:cs="Times New Roman"/>
          <w:sz w:val="24"/>
          <w:szCs w:val="24"/>
        </w:rPr>
        <w:t xml:space="preserve"> a </w:t>
      </w:r>
      <w:r w:rsidRPr="00E501C5">
        <w:rPr>
          <w:rFonts w:ascii="Times New Roman" w:hAnsi="Times New Roman" w:cs="Times New Roman"/>
          <w:sz w:val="24"/>
          <w:szCs w:val="24"/>
        </w:rPr>
        <w:t>hodnotit</w:t>
      </w:r>
      <w:r w:rsidR="00E501C5" w:rsidRPr="00E501C5">
        <w:rPr>
          <w:rFonts w:ascii="Times New Roman" w:hAnsi="Times New Roman" w:cs="Times New Roman"/>
          <w:sz w:val="24"/>
          <w:szCs w:val="24"/>
        </w:rPr>
        <w:t xml:space="preserve"> nikoliv ústní, ale</w:t>
      </w:r>
      <w:r w:rsidRPr="00E501C5">
        <w:rPr>
          <w:rFonts w:ascii="Times New Roman" w:hAnsi="Times New Roman" w:cs="Times New Roman"/>
          <w:sz w:val="24"/>
          <w:szCs w:val="24"/>
        </w:rPr>
        <w:t xml:space="preserve"> písemné vyjádření uchazečů k následujícím bodům:</w:t>
      </w:r>
    </w:p>
    <w:p w14:paraId="143D5689" w14:textId="77777777" w:rsidR="00C01D05" w:rsidRPr="00E501C5" w:rsidRDefault="00C01D05" w:rsidP="00C01D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V rámci výběrového řízení uchazeč písemně vyjádří:</w:t>
      </w:r>
    </w:p>
    <w:p w14:paraId="102D85B0" w14:textId="4847D552" w:rsidR="00C01D05" w:rsidRPr="00E501C5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K plánu studijního pobytu (termín, </w:t>
      </w:r>
      <w:r w:rsidR="00263B0C" w:rsidRPr="00E501C5">
        <w:rPr>
          <w:rFonts w:ascii="Times New Roman" w:hAnsi="Times New Roman" w:cs="Times New Roman"/>
          <w:sz w:val="24"/>
          <w:szCs w:val="24"/>
        </w:rPr>
        <w:t>univer</w:t>
      </w:r>
      <w:r w:rsidR="00263B0C">
        <w:rPr>
          <w:rFonts w:ascii="Times New Roman" w:hAnsi="Times New Roman" w:cs="Times New Roman"/>
          <w:sz w:val="24"/>
          <w:szCs w:val="24"/>
        </w:rPr>
        <w:t>z</w:t>
      </w:r>
      <w:r w:rsidR="00263B0C" w:rsidRPr="00E501C5">
        <w:rPr>
          <w:rFonts w:ascii="Times New Roman" w:hAnsi="Times New Roman" w:cs="Times New Roman"/>
          <w:sz w:val="24"/>
          <w:szCs w:val="24"/>
        </w:rPr>
        <w:t>ita</w:t>
      </w:r>
      <w:r w:rsidRPr="00E501C5">
        <w:rPr>
          <w:rFonts w:ascii="Times New Roman" w:hAnsi="Times New Roman" w:cs="Times New Roman"/>
          <w:sz w:val="24"/>
          <w:szCs w:val="24"/>
        </w:rPr>
        <w:t xml:space="preserve"> atd.) a důvodům, které ho vedly k výběru dané univer</w:t>
      </w:r>
      <w:r w:rsidR="00F25B83">
        <w:rPr>
          <w:rFonts w:ascii="Times New Roman" w:hAnsi="Times New Roman" w:cs="Times New Roman"/>
          <w:sz w:val="24"/>
          <w:szCs w:val="24"/>
        </w:rPr>
        <w:t>z</w:t>
      </w:r>
      <w:r w:rsidRPr="00E501C5">
        <w:rPr>
          <w:rFonts w:ascii="Times New Roman" w:hAnsi="Times New Roman" w:cs="Times New Roman"/>
          <w:sz w:val="24"/>
          <w:szCs w:val="24"/>
        </w:rPr>
        <w:t>ity;</w:t>
      </w:r>
    </w:p>
    <w:p w14:paraId="3D6E6217" w14:textId="3418BC52" w:rsidR="00C01D05" w:rsidRPr="00E501C5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popíše plánovanou předběžnou formu studijního programu na cílové univer</w:t>
      </w:r>
      <w:r w:rsidR="00263B0C">
        <w:rPr>
          <w:rFonts w:ascii="Times New Roman" w:hAnsi="Times New Roman" w:cs="Times New Roman"/>
          <w:sz w:val="24"/>
          <w:szCs w:val="24"/>
        </w:rPr>
        <w:t>z</w:t>
      </w:r>
      <w:r w:rsidRPr="00E501C5">
        <w:rPr>
          <w:rFonts w:ascii="Times New Roman" w:hAnsi="Times New Roman" w:cs="Times New Roman"/>
          <w:sz w:val="24"/>
          <w:szCs w:val="24"/>
        </w:rPr>
        <w:t>itě;</w:t>
      </w:r>
    </w:p>
    <w:p w14:paraId="4EB5EC30" w14:textId="1A4640F8" w:rsidR="00C01D05" w:rsidRPr="00E501C5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doloží své jazykové znalosti/přípravy, které mu umožní vybraný studijní plán zrealizovat</w:t>
      </w:r>
      <w:r w:rsidR="00263B0C">
        <w:rPr>
          <w:rFonts w:ascii="Times New Roman" w:hAnsi="Times New Roman" w:cs="Times New Roman"/>
          <w:sz w:val="24"/>
          <w:szCs w:val="24"/>
        </w:rPr>
        <w:t>,</w:t>
      </w:r>
      <w:r w:rsidRPr="00E501C5">
        <w:rPr>
          <w:rFonts w:ascii="Times New Roman" w:hAnsi="Times New Roman" w:cs="Times New Roman"/>
          <w:sz w:val="24"/>
          <w:szCs w:val="24"/>
        </w:rPr>
        <w:t xml:space="preserve"> tím, že alespoň jeden z předchozích dvou bodů napíše v angličtině;</w:t>
      </w:r>
    </w:p>
    <w:p w14:paraId="3432D37E" w14:textId="77777777" w:rsidR="00C01D05" w:rsidRPr="00E501C5" w:rsidRDefault="00C01D05" w:rsidP="00C01D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doloží, jak dojde ke splnění jeho studijních povinností na PedF za období plánovaného pobytu v zahraničí (počty kreditů, ISP s ohledem na </w:t>
      </w:r>
      <w:proofErr w:type="spellStart"/>
      <w:r w:rsidRPr="00E501C5">
        <w:rPr>
          <w:rFonts w:ascii="Times New Roman" w:hAnsi="Times New Roman" w:cs="Times New Roman"/>
          <w:sz w:val="24"/>
          <w:szCs w:val="24"/>
        </w:rPr>
        <w:t>prekvizity</w:t>
      </w:r>
      <w:proofErr w:type="spellEnd"/>
      <w:r w:rsidRPr="00E501C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01C5">
        <w:rPr>
          <w:rFonts w:ascii="Times New Roman" w:hAnsi="Times New Roman" w:cs="Times New Roman"/>
          <w:sz w:val="24"/>
          <w:szCs w:val="24"/>
        </w:rPr>
        <w:t>korekvizity</w:t>
      </w:r>
      <w:proofErr w:type="spellEnd"/>
      <w:r w:rsidRPr="00E501C5">
        <w:rPr>
          <w:rFonts w:ascii="Times New Roman" w:hAnsi="Times New Roman" w:cs="Times New Roman"/>
          <w:sz w:val="24"/>
          <w:szCs w:val="24"/>
        </w:rPr>
        <w:t xml:space="preserve"> návazných předmětů).</w:t>
      </w:r>
    </w:p>
    <w:p w14:paraId="1CE84B63" w14:textId="77777777" w:rsidR="00C01D05" w:rsidRPr="00E501C5" w:rsidRDefault="00C01D0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0DACD" w14:textId="250DE99E" w:rsidR="00C01D0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Pak komise normálně v daném termínu, tedy</w:t>
      </w:r>
      <w:r w:rsidR="00263B0C">
        <w:rPr>
          <w:rFonts w:ascii="Times New Roman" w:hAnsi="Times New Roman" w:cs="Times New Roman"/>
          <w:sz w:val="24"/>
          <w:szCs w:val="24"/>
        </w:rPr>
        <w:t xml:space="preserve"> do</w:t>
      </w:r>
      <w:r w:rsidRPr="00E501C5">
        <w:rPr>
          <w:rFonts w:ascii="Times New Roman" w:hAnsi="Times New Roman" w:cs="Times New Roman"/>
          <w:sz w:val="24"/>
          <w:szCs w:val="24"/>
        </w:rPr>
        <w:t xml:space="preserve"> </w:t>
      </w:r>
      <w:r w:rsidRPr="00263B0C">
        <w:rPr>
          <w:rFonts w:ascii="Times New Roman" w:hAnsi="Times New Roman" w:cs="Times New Roman"/>
          <w:sz w:val="24"/>
          <w:szCs w:val="24"/>
        </w:rPr>
        <w:t>2</w:t>
      </w:r>
      <w:r w:rsidR="00263B0C" w:rsidRPr="00263B0C">
        <w:rPr>
          <w:rFonts w:ascii="Times New Roman" w:hAnsi="Times New Roman" w:cs="Times New Roman"/>
          <w:sz w:val="24"/>
          <w:szCs w:val="24"/>
        </w:rPr>
        <w:t>9</w:t>
      </w:r>
      <w:r w:rsidRPr="00263B0C">
        <w:rPr>
          <w:rFonts w:ascii="Times New Roman" w:hAnsi="Times New Roman" w:cs="Times New Roman"/>
          <w:sz w:val="24"/>
          <w:szCs w:val="24"/>
        </w:rPr>
        <w:t>. 3. 202</w:t>
      </w:r>
      <w:r w:rsidR="00263B0C">
        <w:rPr>
          <w:rFonts w:ascii="Times New Roman" w:hAnsi="Times New Roman" w:cs="Times New Roman"/>
          <w:sz w:val="24"/>
          <w:szCs w:val="24"/>
        </w:rPr>
        <w:t>1,</w:t>
      </w:r>
      <w:r w:rsidRPr="00E501C5">
        <w:rPr>
          <w:rFonts w:ascii="Times New Roman" w:hAnsi="Times New Roman" w:cs="Times New Roman"/>
          <w:sz w:val="24"/>
          <w:szCs w:val="24"/>
        </w:rPr>
        <w:t xml:space="preserve"> zasedne a studenty klasickým způsobem vyhodnotí, tedy stanoví jejich pořadí</w:t>
      </w:r>
      <w:r w:rsidR="00263B0C">
        <w:rPr>
          <w:rFonts w:ascii="Times New Roman" w:hAnsi="Times New Roman" w:cs="Times New Roman"/>
          <w:sz w:val="24"/>
          <w:szCs w:val="24"/>
        </w:rPr>
        <w:t>, a to</w:t>
      </w:r>
      <w:r w:rsidRPr="00E501C5">
        <w:rPr>
          <w:rFonts w:ascii="Times New Roman" w:hAnsi="Times New Roman" w:cs="Times New Roman"/>
          <w:sz w:val="24"/>
          <w:szCs w:val="24"/>
        </w:rPr>
        <w:t xml:space="preserve"> předá Zahraničnímu oddělení PedF UK.</w:t>
      </w:r>
    </w:p>
    <w:p w14:paraId="15EEA200" w14:textId="77777777" w:rsidR="00263B0C" w:rsidRDefault="00263B0C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6A90A" w14:textId="1AD126DE" w:rsidR="00E501C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Studenti jsou povinni písemné vyjádření </w:t>
      </w:r>
      <w:r w:rsidR="00263B0C">
        <w:rPr>
          <w:rFonts w:ascii="Times New Roman" w:hAnsi="Times New Roman" w:cs="Times New Roman"/>
          <w:sz w:val="24"/>
          <w:szCs w:val="24"/>
        </w:rPr>
        <w:t xml:space="preserve">na čtyři výše uvedené body </w:t>
      </w:r>
      <w:r w:rsidRPr="00E501C5">
        <w:rPr>
          <w:rFonts w:ascii="Times New Roman" w:hAnsi="Times New Roman" w:cs="Times New Roman"/>
          <w:sz w:val="24"/>
          <w:szCs w:val="24"/>
        </w:rPr>
        <w:t>odeslat</w:t>
      </w:r>
      <w:r w:rsidR="00263B0C">
        <w:rPr>
          <w:rFonts w:ascii="Times New Roman" w:hAnsi="Times New Roman" w:cs="Times New Roman"/>
          <w:sz w:val="24"/>
          <w:szCs w:val="24"/>
        </w:rPr>
        <w:t xml:space="preserve"> v jednom souboru (ve formátu </w:t>
      </w:r>
      <w:proofErr w:type="spellStart"/>
      <w:r w:rsidR="00263B0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63B0C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="00263B0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263B0C">
        <w:rPr>
          <w:rFonts w:ascii="Times New Roman" w:hAnsi="Times New Roman" w:cs="Times New Roman"/>
          <w:sz w:val="24"/>
          <w:szCs w:val="24"/>
        </w:rPr>
        <w:t>)</w:t>
      </w:r>
      <w:r w:rsidRPr="00E501C5">
        <w:rPr>
          <w:rFonts w:ascii="Times New Roman" w:hAnsi="Times New Roman" w:cs="Times New Roman"/>
          <w:sz w:val="24"/>
          <w:szCs w:val="24"/>
        </w:rPr>
        <w:t xml:space="preserve"> na následující e-maily</w:t>
      </w:r>
      <w:r w:rsidR="00263B0C">
        <w:rPr>
          <w:rFonts w:ascii="Times New Roman" w:hAnsi="Times New Roman" w:cs="Times New Roman"/>
          <w:sz w:val="24"/>
          <w:szCs w:val="24"/>
        </w:rPr>
        <w:t>:</w:t>
      </w:r>
    </w:p>
    <w:p w14:paraId="18BFB1D0" w14:textId="6FB26924" w:rsidR="00E501C5" w:rsidRPr="00E501C5" w:rsidRDefault="00263B0C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Dr. Edvard Ehler</w:t>
      </w:r>
      <w:r w:rsidR="00E501C5" w:rsidRPr="00E501C5">
        <w:rPr>
          <w:rFonts w:ascii="Times New Roman" w:hAnsi="Times New Roman" w:cs="Times New Roman"/>
          <w:sz w:val="24"/>
          <w:szCs w:val="24"/>
        </w:rPr>
        <w:t xml:space="preserve"> – předseda</w:t>
      </w:r>
      <w:r>
        <w:rPr>
          <w:rFonts w:ascii="Times New Roman" w:hAnsi="Times New Roman" w:cs="Times New Roman"/>
          <w:sz w:val="24"/>
          <w:szCs w:val="24"/>
        </w:rPr>
        <w:t xml:space="preserve"> výběrové komise</w:t>
      </w:r>
      <w:r w:rsidR="00E501C5" w:rsidRPr="00E501C5">
        <w:rPr>
          <w:rFonts w:ascii="Times New Roman" w:hAnsi="Times New Roman" w:cs="Times New Roman"/>
          <w:sz w:val="24"/>
          <w:szCs w:val="24"/>
        </w:rPr>
        <w:t xml:space="preserve"> </w:t>
      </w:r>
      <w:r w:rsidRPr="00E501C5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history="1">
        <w:proofErr w:type="spellStart"/>
        <w:r w:rsidRPr="00E501C5">
          <w:rPr>
            <w:rStyle w:val="Hypertextovodkaz"/>
            <w:rFonts w:ascii="Times New Roman" w:hAnsi="Times New Roman" w:cs="Times New Roman"/>
            <w:sz w:val="24"/>
            <w:szCs w:val="24"/>
          </w:rPr>
          <w:t>edvard.ehler@pedf.cuni.cz</w:t>
        </w:r>
        <w:proofErr w:type="spellEnd"/>
      </w:hyperlink>
    </w:p>
    <w:p w14:paraId="0D152F7D" w14:textId="078BF72B" w:rsidR="00E501C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Dr. Lenka Pavlasová – členka</w:t>
      </w:r>
      <w:r w:rsidR="00263B0C">
        <w:rPr>
          <w:rFonts w:ascii="Times New Roman" w:hAnsi="Times New Roman" w:cs="Times New Roman"/>
          <w:sz w:val="24"/>
          <w:szCs w:val="24"/>
        </w:rPr>
        <w:t xml:space="preserve"> </w:t>
      </w:r>
      <w:r w:rsidR="00263B0C">
        <w:rPr>
          <w:rFonts w:ascii="Times New Roman" w:hAnsi="Times New Roman" w:cs="Times New Roman"/>
          <w:sz w:val="24"/>
          <w:szCs w:val="24"/>
        </w:rPr>
        <w:t>výběrové komise</w:t>
      </w:r>
      <w:r w:rsidRPr="00E501C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" w:history="1">
        <w:proofErr w:type="spellStart"/>
        <w:r w:rsidRPr="00E501C5">
          <w:rPr>
            <w:rStyle w:val="Hypertextovodkaz"/>
            <w:rFonts w:ascii="Times New Roman" w:hAnsi="Times New Roman" w:cs="Times New Roman"/>
            <w:sz w:val="24"/>
            <w:szCs w:val="24"/>
          </w:rPr>
          <w:t>lenka.pavlasová@pedf.cuni.cz</w:t>
        </w:r>
        <w:proofErr w:type="spellEnd"/>
      </w:hyperlink>
    </w:p>
    <w:p w14:paraId="300F45BD" w14:textId="525E80CA" w:rsidR="00263B0C" w:rsidRPr="00E501C5" w:rsidRDefault="00263B0C" w:rsidP="0026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Doc. Václav </w:t>
      </w:r>
      <w:proofErr w:type="spellStart"/>
      <w:r w:rsidRPr="00E501C5">
        <w:rPr>
          <w:rFonts w:ascii="Times New Roman" w:hAnsi="Times New Roman" w:cs="Times New Roman"/>
          <w:sz w:val="24"/>
          <w:szCs w:val="24"/>
        </w:rPr>
        <w:t>Vančata</w:t>
      </w:r>
      <w:proofErr w:type="spellEnd"/>
      <w:r w:rsidR="00E501C5" w:rsidRPr="00E501C5">
        <w:rPr>
          <w:rFonts w:ascii="Times New Roman" w:hAnsi="Times New Roman" w:cs="Times New Roman"/>
          <w:sz w:val="24"/>
          <w:szCs w:val="24"/>
        </w:rPr>
        <w:t xml:space="preserve"> – člen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výběrové komise</w:t>
      </w:r>
      <w:r w:rsidR="00E501C5" w:rsidRPr="00E501C5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proofErr w:type="spellStart"/>
        <w:r w:rsidRPr="00E501C5">
          <w:rPr>
            <w:rStyle w:val="Hypertextovodkaz"/>
            <w:rFonts w:ascii="Times New Roman" w:hAnsi="Times New Roman" w:cs="Times New Roman"/>
            <w:sz w:val="24"/>
            <w:szCs w:val="24"/>
          </w:rPr>
          <w:t>vaclav.vancata@pedf.cuni.cz</w:t>
        </w:r>
        <w:proofErr w:type="spellEnd"/>
      </w:hyperlink>
    </w:p>
    <w:p w14:paraId="1B1489B3" w14:textId="77777777" w:rsidR="00E501C5" w:rsidRPr="00E501C5" w:rsidRDefault="00E501C5" w:rsidP="00C01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511F" w14:textId="65863818" w:rsidR="00C01D05" w:rsidRPr="00E501C5" w:rsidRDefault="00E501C5">
      <w:pPr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 xml:space="preserve">Písemné vyjádření musí být zasláno na výše uvedené emaily </w:t>
      </w:r>
      <w:r w:rsidRPr="00263B0C">
        <w:rPr>
          <w:rFonts w:ascii="Times New Roman" w:hAnsi="Times New Roman" w:cs="Times New Roman"/>
          <w:b/>
          <w:bCs/>
          <w:sz w:val="24"/>
          <w:szCs w:val="24"/>
          <w:u w:val="single"/>
        </w:rPr>
        <w:t>nejpozději do</w:t>
      </w:r>
      <w:r w:rsidR="00263B0C" w:rsidRPr="00263B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pátku,</w:t>
      </w:r>
      <w:r w:rsidRPr="00263B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263B0C" w:rsidRPr="00263B0C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63B0C">
        <w:rPr>
          <w:rFonts w:ascii="Times New Roman" w:hAnsi="Times New Roman" w:cs="Times New Roman"/>
          <w:b/>
          <w:bCs/>
          <w:sz w:val="24"/>
          <w:szCs w:val="24"/>
          <w:u w:val="single"/>
        </w:rPr>
        <w:t>. 3. 202</w:t>
      </w:r>
      <w:r w:rsidR="00263B0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263B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263B0C" w:rsidRPr="00263B0C">
        <w:rPr>
          <w:rFonts w:ascii="Times New Roman" w:hAnsi="Times New Roman" w:cs="Times New Roman"/>
          <w:b/>
          <w:bCs/>
          <w:sz w:val="24"/>
          <w:szCs w:val="24"/>
          <w:u w:val="single"/>
        </w:rPr>
        <w:t>20:</w:t>
      </w:r>
      <w:r w:rsidRPr="00263B0C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E501C5">
        <w:rPr>
          <w:rFonts w:ascii="Times New Roman" w:hAnsi="Times New Roman" w:cs="Times New Roman"/>
          <w:sz w:val="24"/>
          <w:szCs w:val="24"/>
        </w:rPr>
        <w:t>.</w:t>
      </w:r>
    </w:p>
    <w:p w14:paraId="7A7C0755" w14:textId="7CEC27BD" w:rsidR="00E501C5" w:rsidRPr="00E501C5" w:rsidRDefault="00E501C5">
      <w:pPr>
        <w:rPr>
          <w:rFonts w:ascii="Times New Roman" w:hAnsi="Times New Roman" w:cs="Times New Roman"/>
          <w:sz w:val="24"/>
          <w:szCs w:val="24"/>
        </w:rPr>
      </w:pPr>
      <w:r w:rsidRPr="00E501C5">
        <w:rPr>
          <w:rFonts w:ascii="Times New Roman" w:hAnsi="Times New Roman" w:cs="Times New Roman"/>
          <w:sz w:val="24"/>
          <w:szCs w:val="24"/>
        </w:rPr>
        <w:t>Pokud komise v tomto termínu neobdrží písemné vyjádření od studenta, nebo nebudou zpracovány vš</w:t>
      </w:r>
      <w:r w:rsidR="00263B0C">
        <w:rPr>
          <w:rFonts w:ascii="Times New Roman" w:hAnsi="Times New Roman" w:cs="Times New Roman"/>
          <w:sz w:val="24"/>
          <w:szCs w:val="24"/>
        </w:rPr>
        <w:t>e</w:t>
      </w:r>
      <w:r w:rsidRPr="00E501C5">
        <w:rPr>
          <w:rFonts w:ascii="Times New Roman" w:hAnsi="Times New Roman" w:cs="Times New Roman"/>
          <w:sz w:val="24"/>
          <w:szCs w:val="24"/>
        </w:rPr>
        <w:t>chny 4 výše uvedené body, komise nezařadí studenta do výběrového řízení</w:t>
      </w:r>
      <w:r w:rsidR="00263B0C">
        <w:rPr>
          <w:rFonts w:ascii="Times New Roman" w:hAnsi="Times New Roman" w:cs="Times New Roman"/>
          <w:sz w:val="24"/>
          <w:szCs w:val="24"/>
        </w:rPr>
        <w:t>.</w:t>
      </w:r>
    </w:p>
    <w:sectPr w:rsidR="00E501C5" w:rsidRPr="00E5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B5B22"/>
    <w:multiLevelType w:val="hybridMultilevel"/>
    <w:tmpl w:val="9F924BB8"/>
    <w:lvl w:ilvl="0" w:tplc="25662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5"/>
    <w:rsid w:val="00263B0C"/>
    <w:rsid w:val="004A4C66"/>
    <w:rsid w:val="00C01D05"/>
    <w:rsid w:val="00C15BC6"/>
    <w:rsid w:val="00E501C5"/>
    <w:rsid w:val="00F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D5CA6D"/>
  <w15:chartTrackingRefBased/>
  <w15:docId w15:val="{E66A5D8E-A2DA-4A04-A0E6-33931C2E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01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lav.vancata@ped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pavlasov&#225;@pedf.cuni.cz" TargetMode="External"/><Relationship Id="rId5" Type="http://schemas.openxmlformats.org/officeDocument/2006/relationships/hyperlink" Target="mailto:edvard.ehler@pedf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Vančata</dc:creator>
  <cp:keywords/>
  <dc:description/>
  <cp:lastModifiedBy>Edvard Ehler</cp:lastModifiedBy>
  <cp:revision>4</cp:revision>
  <dcterms:created xsi:type="dcterms:W3CDTF">2020-03-10T16:04:00Z</dcterms:created>
  <dcterms:modified xsi:type="dcterms:W3CDTF">2021-03-08T19:05:00Z</dcterms:modified>
</cp:coreProperties>
</file>